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B3" w:rsidRDefault="00C9245B">
      <w:pPr>
        <w:spacing w:after="218"/>
        <w:ind w:left="28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Załącznik nr 1.3</w:t>
      </w:r>
    </w:p>
    <w:p w:rsidR="00CA11B3" w:rsidRDefault="00C9245B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Zarządzenie Burmistrza Kamienia Pomorskiego Nr 172/2021 z dnia 30 listopada 2021 roku</w:t>
      </w:r>
    </w:p>
    <w:p w:rsidR="00CA11B3" w:rsidRDefault="00C9245B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Szkoła Podstawowa we Wrzosowie</w:t>
      </w:r>
    </w:p>
    <w:tbl>
      <w:tblPr>
        <w:tblStyle w:val="TableGrid"/>
        <w:tblW w:w="14623" w:type="dxa"/>
        <w:tblInd w:w="-62" w:type="dxa"/>
        <w:tblCellMar>
          <w:top w:w="59" w:type="dxa"/>
          <w:left w:w="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8"/>
        <w:gridCol w:w="1258"/>
        <w:gridCol w:w="4530"/>
        <w:gridCol w:w="2101"/>
        <w:gridCol w:w="1577"/>
        <w:gridCol w:w="540"/>
        <w:gridCol w:w="2101"/>
      </w:tblGrid>
      <w:tr w:rsidR="00CA11B3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A11B3" w:rsidRDefault="00C9245B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CA11B3" w:rsidRDefault="00C9245B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11B3" w:rsidRDefault="00C9245B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11B3" w:rsidRDefault="00C9245B">
            <w:pPr>
              <w:spacing w:after="0"/>
              <w:ind w:left="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11B3" w:rsidRDefault="00C9245B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CA11B3" w:rsidRDefault="00C9245B">
            <w:pPr>
              <w:spacing w:after="0"/>
              <w:ind w:left="737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CA11B3" w:rsidRDefault="00CA11B3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11B3" w:rsidRDefault="00C9245B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CA11B3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CA11B3" w:rsidRDefault="00C9245B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A11B3" w:rsidRDefault="00CA11B3"/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A11B3" w:rsidRDefault="00CA11B3"/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A11B3" w:rsidRDefault="00C9245B">
            <w:pPr>
              <w:spacing w:after="0"/>
              <w:ind w:left="56"/>
            </w:pPr>
            <w:r>
              <w:rPr>
                <w:rFonts w:ascii="Arial" w:eastAsia="Arial" w:hAnsi="Arial" w:cs="Arial"/>
                <w:b/>
                <w:sz w:val="17"/>
              </w:rPr>
              <w:t>Oświata i wychowanie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A11B3" w:rsidRDefault="00C9245B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1 974 761,43</w:t>
            </w:r>
          </w:p>
        </w:tc>
        <w:tc>
          <w:tcPr>
            <w:tcW w:w="15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9A9A9"/>
          </w:tcPr>
          <w:p w:rsidR="00CA11B3" w:rsidRDefault="00CA11B3"/>
        </w:tc>
        <w:tc>
          <w:tcPr>
            <w:tcW w:w="527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A11B3" w:rsidRDefault="00C9245B">
            <w:pPr>
              <w:spacing w:after="0"/>
              <w:ind w:left="147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CA11B3" w:rsidRDefault="00C9245B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1 974 761,43</w:t>
            </w:r>
          </w:p>
        </w:tc>
      </w:tr>
      <w:tr w:rsidR="00CA11B3">
        <w:trPr>
          <w:trHeight w:val="635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B3" w:rsidRDefault="00CA11B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CA11B3" w:rsidRDefault="00C9245B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7"/>
              </w:rPr>
              <w:t>80150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A11B3" w:rsidRDefault="00CA11B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A11B3" w:rsidRDefault="00C9245B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7"/>
              </w:rPr>
              <w:t>Realizacja zadań wymagających stosowania specjalnej</w:t>
            </w:r>
          </w:p>
          <w:p w:rsidR="00CA11B3" w:rsidRDefault="00C9245B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7"/>
              </w:rPr>
              <w:t>organizacji nauki i metod pracy dla dzieci i młodzieży w szkołach podstawowych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CA11B3" w:rsidRDefault="00C9245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168 864,55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3D3"/>
          </w:tcPr>
          <w:p w:rsidR="00CA11B3" w:rsidRDefault="00CA11B3"/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CA11B3" w:rsidRDefault="00C9245B">
            <w:pPr>
              <w:spacing w:after="0"/>
              <w:ind w:left="147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CA11B3" w:rsidRDefault="00C9245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168 864,55</w:t>
            </w:r>
          </w:p>
        </w:tc>
      </w:tr>
      <w:tr w:rsidR="00CA11B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1B3" w:rsidRDefault="00CA11B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A11B3" w:rsidRDefault="00CA11B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B3" w:rsidRDefault="00C9245B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B3" w:rsidRDefault="00C9245B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B3" w:rsidRDefault="00C9245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23 108,00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1B3" w:rsidRDefault="00CA11B3"/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1B3" w:rsidRDefault="00C9245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-96,45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B3" w:rsidRDefault="00C9245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23 011,55</w:t>
            </w:r>
          </w:p>
        </w:tc>
      </w:tr>
      <w:tr w:rsidR="00CA11B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1B3" w:rsidRDefault="00CA11B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11B3" w:rsidRDefault="00CA11B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11B3" w:rsidRDefault="00CA11B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11B3" w:rsidRDefault="00C9245B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11B3" w:rsidRDefault="00C9245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23 108,00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CA11B3" w:rsidRDefault="00CA11B3"/>
        </w:tc>
        <w:tc>
          <w:tcPr>
            <w:tcW w:w="527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CA11B3" w:rsidRDefault="00C9245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-96,45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11B3" w:rsidRDefault="00C9245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23 011,55</w:t>
            </w:r>
          </w:p>
        </w:tc>
      </w:tr>
      <w:tr w:rsidR="00CA11B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11B3" w:rsidRDefault="00CA11B3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A11B3" w:rsidRDefault="00CA11B3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B3" w:rsidRDefault="00C9245B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B3" w:rsidRDefault="00C9245B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B3" w:rsidRDefault="00C9245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2 881,00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1B3" w:rsidRDefault="00CA11B3"/>
        </w:tc>
        <w:tc>
          <w:tcPr>
            <w:tcW w:w="52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1B3" w:rsidRDefault="00C9245B">
            <w:pPr>
              <w:spacing w:after="0"/>
              <w:ind w:left="55"/>
              <w:jc w:val="both"/>
            </w:pPr>
            <w:r>
              <w:rPr>
                <w:rFonts w:ascii="Arial" w:eastAsia="Arial" w:hAnsi="Arial" w:cs="Arial"/>
                <w:sz w:val="17"/>
              </w:rPr>
              <w:t>96,45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B3" w:rsidRDefault="00C9245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2 977,45</w:t>
            </w:r>
          </w:p>
        </w:tc>
      </w:tr>
      <w:tr w:rsidR="00CA11B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B3" w:rsidRDefault="00CA11B3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11B3" w:rsidRDefault="00CA11B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11B3" w:rsidRDefault="00CA11B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11B3" w:rsidRDefault="00C9245B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11B3" w:rsidRDefault="00C9245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2 881,00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CA11B3" w:rsidRDefault="00CA11B3"/>
        </w:tc>
        <w:tc>
          <w:tcPr>
            <w:tcW w:w="527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CA11B3" w:rsidRDefault="00C9245B">
            <w:pPr>
              <w:spacing w:after="0"/>
              <w:ind w:left="55"/>
              <w:jc w:val="both"/>
            </w:pPr>
            <w:r>
              <w:rPr>
                <w:rFonts w:ascii="Arial" w:eastAsia="Arial" w:hAnsi="Arial" w:cs="Arial"/>
                <w:sz w:val="17"/>
              </w:rPr>
              <w:t>96,45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11B3" w:rsidRDefault="00C9245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2 977,45</w:t>
            </w:r>
          </w:p>
        </w:tc>
      </w:tr>
      <w:tr w:rsidR="00CA11B3">
        <w:trPr>
          <w:trHeight w:val="283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B3" w:rsidRDefault="00C9245B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B3" w:rsidRDefault="00C9245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2 041 783,43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B3" w:rsidRDefault="00C9245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B3" w:rsidRDefault="00C9245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2 041 783,43</w:t>
            </w:r>
          </w:p>
        </w:tc>
      </w:tr>
    </w:tbl>
    <w:p w:rsidR="00CA11B3" w:rsidRDefault="00C9245B">
      <w:pPr>
        <w:tabs>
          <w:tab w:val="right" w:pos="14615"/>
        </w:tabs>
        <w:spacing w:after="3"/>
        <w:ind w:left="-15"/>
      </w:pPr>
      <w:proofErr w:type="spellStart"/>
      <w:r>
        <w:rPr>
          <w:rFonts w:ascii="Arial" w:eastAsia="Arial" w:hAnsi="Arial" w:cs="Arial"/>
          <w:sz w:val="20"/>
        </w:rPr>
        <w:t>BeSTia</w:t>
      </w:r>
      <w:proofErr w:type="spellEnd"/>
      <w:r>
        <w:rPr>
          <w:rFonts w:ascii="Arial" w:eastAsia="Arial" w:hAnsi="Arial" w:cs="Arial"/>
          <w:sz w:val="20"/>
        </w:rPr>
        <w:tab/>
        <w:t>Strona 1 z 1</w:t>
      </w:r>
    </w:p>
    <w:sectPr w:rsidR="00CA11B3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B3"/>
    <w:rsid w:val="00C9245B"/>
    <w:rsid w:val="00CA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7B56C-029C-4E0E-904D-56C92ED9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2021-12-30T07:27:00Z</dcterms:created>
  <dcterms:modified xsi:type="dcterms:W3CDTF">2021-12-30T07:27:00Z</dcterms:modified>
</cp:coreProperties>
</file>