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AE" w:rsidRPr="007106C5" w:rsidRDefault="00B146AE" w:rsidP="00B146AE">
      <w:pPr>
        <w:spacing w:after="0" w:line="276" w:lineRule="auto"/>
        <w:jc w:val="right"/>
        <w:rPr>
          <w:rFonts w:ascii="Arial Narrow" w:hAnsi="Arial Narrow"/>
          <w:b/>
          <w:sz w:val="18"/>
          <w:szCs w:val="18"/>
        </w:rPr>
      </w:pPr>
      <w:bookmarkStart w:id="0" w:name="_GoBack"/>
      <w:r w:rsidRPr="007106C5">
        <w:rPr>
          <w:rFonts w:ascii="Arial Narrow" w:hAnsi="Arial Narrow"/>
          <w:b/>
          <w:sz w:val="18"/>
          <w:szCs w:val="18"/>
        </w:rPr>
        <w:t>Załącznik nr 1 do zapytania ofertowego</w:t>
      </w:r>
      <w:r w:rsidR="0037506C" w:rsidRPr="007106C5">
        <w:rPr>
          <w:rFonts w:ascii="Arial Narrow" w:hAnsi="Arial Narrow"/>
          <w:b/>
          <w:sz w:val="18"/>
          <w:szCs w:val="18"/>
        </w:rPr>
        <w:t>, nr sprawy PIGK.7021.120.2021.JP</w:t>
      </w:r>
    </w:p>
    <w:bookmarkEnd w:id="0"/>
    <w:p w:rsidR="00B146AE" w:rsidRDefault="00B146AE" w:rsidP="00B146AE">
      <w:pPr>
        <w:spacing w:after="0" w:line="276" w:lineRule="auto"/>
        <w:jc w:val="center"/>
        <w:rPr>
          <w:rFonts w:ascii="Arial Narrow" w:hAnsi="Arial Narrow"/>
          <w:b/>
        </w:rPr>
      </w:pPr>
    </w:p>
    <w:p w:rsidR="00B146AE" w:rsidRPr="00B146AE" w:rsidRDefault="00B146AE" w:rsidP="00B146AE">
      <w:pPr>
        <w:spacing w:after="0" w:line="276" w:lineRule="auto"/>
        <w:jc w:val="center"/>
        <w:rPr>
          <w:rFonts w:ascii="Arial Narrow" w:hAnsi="Arial Narrow"/>
          <w:b/>
        </w:rPr>
      </w:pPr>
      <w:r w:rsidRPr="00B146AE">
        <w:rPr>
          <w:rFonts w:ascii="Arial Narrow" w:hAnsi="Arial Narrow"/>
          <w:b/>
        </w:rPr>
        <w:t>WYKAZ CHODNIKÓW</w:t>
      </w:r>
    </w:p>
    <w:p w:rsidR="00B146AE" w:rsidRPr="00B146AE" w:rsidRDefault="00B146AE" w:rsidP="00B146AE">
      <w:pPr>
        <w:spacing w:after="0" w:line="276" w:lineRule="auto"/>
        <w:jc w:val="both"/>
        <w:rPr>
          <w:rFonts w:ascii="Arial Narrow" w:hAnsi="Arial Narrow"/>
          <w:sz w:val="18"/>
          <w:szCs w:val="18"/>
        </w:rPr>
      </w:pPr>
    </w:p>
    <w:p w:rsidR="00B146AE" w:rsidRPr="00B146AE" w:rsidRDefault="00B146AE" w:rsidP="00B146AE">
      <w:pPr>
        <w:spacing w:after="0" w:line="276" w:lineRule="auto"/>
        <w:jc w:val="both"/>
        <w:rPr>
          <w:rFonts w:ascii="Arial Narrow" w:hAnsi="Arial Narrow"/>
        </w:rPr>
      </w:pPr>
      <w:r w:rsidRPr="00B146AE">
        <w:rPr>
          <w:rFonts w:ascii="Arial Narrow" w:hAnsi="Arial Narrow"/>
        </w:rPr>
        <w:t xml:space="preserve">Przyjęto dwie kategorie zimowego utrzymania chodników. Na wykazie znajduje się 48 kolejno ponumerowanych ulic, przy poszczególnych ulicach oznaczono cyframi rzymskimi kategorie utrzymania zimowego: 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Bankowa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Basztowa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Bałtycka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Chopina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Długosza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Dworcowa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Garncarska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proofErr w:type="spellStart"/>
      <w:r w:rsidRPr="00F03C43">
        <w:rPr>
          <w:rFonts w:ascii="Arial Narrow" w:hAnsi="Arial Narrow"/>
        </w:rPr>
        <w:t>Gryfitów</w:t>
      </w:r>
      <w:proofErr w:type="spellEnd"/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Jagiełły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Jedności Narodowej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Kilińskiego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Konopnickiej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Kopernika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Kościuszki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Krasickiego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Krótka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Księcia Kazimierza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Mariańska.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Matejki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Mickiewicza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Moniuszki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Norwida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proofErr w:type="spellStart"/>
      <w:r w:rsidRPr="00F03C43">
        <w:rPr>
          <w:rFonts w:ascii="Arial Narrow" w:hAnsi="Arial Narrow"/>
        </w:rPr>
        <w:t>Nowoogrodowa</w:t>
      </w:r>
      <w:proofErr w:type="spellEnd"/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Obrońców Warszawy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Orzeszkowej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Piastowa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Polna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Plac Katedralny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Plac Wolności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Pocztowa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IV Pułku Piechoty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Rejtana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Słowackiego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Solskiego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Stary Rynek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Staromiejska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Strzelecka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Szczecińska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Szpitalna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Topolowa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Wąska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Willowa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lastRenderedPageBreak/>
        <w:t>Wolińska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Wysockiego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Zdrojowa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Żeromskiego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Żwirki i Wigury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146AE" w:rsidRPr="00F03C43" w:rsidRDefault="00B146AE" w:rsidP="00B146AE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 xml:space="preserve"> Osiedle Chopina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:rsidR="00B06DD7" w:rsidRDefault="00B06DD7"/>
    <w:sectPr w:rsidR="00B0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36965"/>
    <w:multiLevelType w:val="hybridMultilevel"/>
    <w:tmpl w:val="13782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541B04"/>
    <w:multiLevelType w:val="hybridMultilevel"/>
    <w:tmpl w:val="094E3B04"/>
    <w:lvl w:ilvl="0" w:tplc="BAE8F448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AE"/>
    <w:rsid w:val="0019228D"/>
    <w:rsid w:val="0037506C"/>
    <w:rsid w:val="005F1630"/>
    <w:rsid w:val="007106C5"/>
    <w:rsid w:val="00B06DD7"/>
    <w:rsid w:val="00B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E941D-F6CD-4141-8CB5-5849CEC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3</cp:revision>
  <cp:lastPrinted>2021-12-31T08:10:00Z</cp:lastPrinted>
  <dcterms:created xsi:type="dcterms:W3CDTF">2021-12-31T06:43:00Z</dcterms:created>
  <dcterms:modified xsi:type="dcterms:W3CDTF">2021-12-31T08:15:00Z</dcterms:modified>
</cp:coreProperties>
</file>